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DA7" w:rsidRPr="00DD2DA7" w:rsidRDefault="00DD2DA7" w:rsidP="00DD2DA7">
      <w:pPr>
        <w:rPr>
          <w:sz w:val="22"/>
        </w:rPr>
      </w:pPr>
      <w:r w:rsidRPr="00DD2DA7">
        <w:rPr>
          <w:b/>
          <w:sz w:val="22"/>
        </w:rPr>
        <w:t>Student:</w:t>
      </w:r>
      <w:r w:rsidRPr="00DD2DA7">
        <w:rPr>
          <w:sz w:val="22"/>
        </w:rPr>
        <w:t xml:space="preserve"> </w:t>
      </w:r>
      <w:proofErr w:type="spellStart"/>
      <w:r w:rsidRPr="00DD2DA7">
        <w:rPr>
          <w:sz w:val="22"/>
        </w:rPr>
        <w:t>Anisa</w:t>
      </w:r>
      <w:proofErr w:type="spellEnd"/>
      <w:r w:rsidRPr="00DD2DA7">
        <w:rPr>
          <w:sz w:val="22"/>
        </w:rPr>
        <w:t xml:space="preserve"> Proctor</w:t>
      </w:r>
    </w:p>
    <w:p w:rsidR="00DD2DA7" w:rsidRPr="00DD2DA7" w:rsidRDefault="00DD2DA7" w:rsidP="00DD2DA7">
      <w:pPr>
        <w:rPr>
          <w:b/>
          <w:sz w:val="22"/>
        </w:rPr>
      </w:pPr>
      <w:r w:rsidRPr="00DD2DA7">
        <w:rPr>
          <w:b/>
          <w:sz w:val="22"/>
        </w:rPr>
        <w:t xml:space="preserve">Course Title: </w:t>
      </w:r>
      <w:r w:rsidRPr="00DD2DA7">
        <w:rPr>
          <w:sz w:val="22"/>
        </w:rPr>
        <w:t>7</w:t>
      </w:r>
      <w:r w:rsidRPr="00DD2DA7">
        <w:rPr>
          <w:sz w:val="22"/>
          <w:vertAlign w:val="superscript"/>
        </w:rPr>
        <w:t>th</w:t>
      </w:r>
      <w:r w:rsidRPr="00DD2DA7">
        <w:rPr>
          <w:sz w:val="22"/>
        </w:rPr>
        <w:t xml:space="preserve"> Grade </w:t>
      </w:r>
      <w:r w:rsidR="00CE5193">
        <w:rPr>
          <w:sz w:val="22"/>
        </w:rPr>
        <w:t>Science</w:t>
      </w:r>
      <w:r w:rsidRPr="00DD2DA7">
        <w:rPr>
          <w:sz w:val="22"/>
        </w:rPr>
        <w:t>, Family 1</w:t>
      </w:r>
    </w:p>
    <w:p w:rsidR="00DD2DA7" w:rsidRPr="00DD2DA7" w:rsidRDefault="00DD2DA7" w:rsidP="00DD2DA7">
      <w:pPr>
        <w:rPr>
          <w:b/>
          <w:sz w:val="22"/>
        </w:rPr>
      </w:pPr>
      <w:r w:rsidRPr="00DD2DA7">
        <w:rPr>
          <w:b/>
          <w:sz w:val="22"/>
        </w:rPr>
        <w:t xml:space="preserve">Teacher: </w:t>
      </w:r>
      <w:r w:rsidRPr="00DD2DA7">
        <w:rPr>
          <w:sz w:val="22"/>
        </w:rPr>
        <w:t>Aaron Dobie</w:t>
      </w:r>
    </w:p>
    <w:p w:rsidR="00DD2DA7" w:rsidRPr="00DD2DA7" w:rsidRDefault="00DD2DA7" w:rsidP="00DD2DA7">
      <w:pPr>
        <w:rPr>
          <w:sz w:val="22"/>
        </w:rPr>
      </w:pPr>
      <w:r w:rsidRPr="00DD2DA7">
        <w:rPr>
          <w:b/>
          <w:sz w:val="22"/>
        </w:rPr>
        <w:t>Class Description</w:t>
      </w:r>
      <w:r w:rsidRPr="00DD2DA7">
        <w:rPr>
          <w:sz w:val="22"/>
        </w:rPr>
        <w:t xml:space="preserve">: </w:t>
      </w:r>
    </w:p>
    <w:p w:rsidR="00DD2DA7" w:rsidRPr="00DD2DA7" w:rsidRDefault="00DD2DA7" w:rsidP="00DD2DA7">
      <w:pPr>
        <w:ind w:firstLine="720"/>
        <w:rPr>
          <w:sz w:val="22"/>
        </w:rPr>
      </w:pPr>
      <w:r w:rsidRPr="00DD2DA7">
        <w:rPr>
          <w:sz w:val="22"/>
        </w:rPr>
        <w:t>This summer in 7</w:t>
      </w:r>
      <w:r w:rsidRPr="00DD2DA7">
        <w:rPr>
          <w:sz w:val="22"/>
          <w:vertAlign w:val="superscript"/>
        </w:rPr>
        <w:t>th</w:t>
      </w:r>
      <w:r w:rsidRPr="00DD2DA7">
        <w:rPr>
          <w:sz w:val="22"/>
        </w:rPr>
        <w:t xml:space="preserve"> grade science we focused on the studies of life science and biology, the subjects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DD2DA7">
        <w:rPr>
          <w:sz w:val="22"/>
        </w:rPr>
        <w:t>trophic</w:t>
      </w:r>
      <w:proofErr w:type="spellEnd"/>
      <w:r w:rsidRPr="00DD2DA7">
        <w:rPr>
          <w:sz w:val="22"/>
        </w:rPr>
        <w:t xml:space="preserve"> levels – producer, primary consumer, secondary consumer, </w:t>
      </w:r>
      <w:proofErr w:type="gramStart"/>
      <w:r w:rsidRPr="00DD2DA7">
        <w:rPr>
          <w:sz w:val="22"/>
        </w:rPr>
        <w:t>tertiary</w:t>
      </w:r>
      <w:proofErr w:type="gramEnd"/>
      <w:r w:rsidRPr="00DD2DA7">
        <w:rPr>
          <w:sz w:val="22"/>
        </w:rPr>
        <w:t xml:space="preserve"> consumer – of the food chain. In addition to photosynthesis and food chains we learned some “how to” skills such as identifying experiments’ independent and dependent variables, graphing experimental data and labeling graphs’ x axis, y axis and title. Students got to record and graph their own data in experiments such as “Does a person’s head size affect their 40 yard dash time?” During the last week we synthesized all of the </w:t>
      </w:r>
      <w:proofErr w:type="gramStart"/>
      <w:r w:rsidRPr="00DD2DA7">
        <w:rPr>
          <w:sz w:val="22"/>
        </w:rPr>
        <w:t>summer’s  ideas</w:t>
      </w:r>
      <w:proofErr w:type="gramEnd"/>
      <w:r w:rsidRPr="00DD2DA7">
        <w:rPr>
          <w:sz w:val="22"/>
        </w:rPr>
        <w:t xml:space="preserve"> into the “Solar Oven Experiment” where students created their own solar oven out of a pizza box, aluminum foil, saran wrap and tape in order to harness the sun’s power and cook pizzas and </w:t>
      </w:r>
      <w:proofErr w:type="spellStart"/>
      <w:r w:rsidRPr="00DD2DA7">
        <w:rPr>
          <w:sz w:val="22"/>
        </w:rPr>
        <w:t>s’mores</w:t>
      </w:r>
      <w:proofErr w:type="spellEnd"/>
      <w:r w:rsidRPr="00DD2DA7">
        <w:rPr>
          <w:sz w:val="22"/>
        </w:rPr>
        <w:t>.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more effective. The black ovens’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DD2DA7" w:rsidRPr="00DD2DA7" w:rsidRDefault="00DD2DA7" w:rsidP="00DD2DA7">
      <w:pPr>
        <w:rPr>
          <w:sz w:val="22"/>
        </w:rPr>
      </w:pPr>
      <w:r w:rsidRPr="00DD2DA7">
        <w:rPr>
          <w:b/>
          <w:sz w:val="22"/>
        </w:rPr>
        <w:t>Academic Performance</w:t>
      </w:r>
      <w:r w:rsidRPr="00DD2DA7">
        <w:rPr>
          <w:sz w:val="22"/>
        </w:rPr>
        <w:t xml:space="preserve">: </w:t>
      </w:r>
    </w:p>
    <w:p w:rsidR="00DD2DA7" w:rsidRPr="00DD2DA7" w:rsidRDefault="00DD2DA7" w:rsidP="00DD2DA7">
      <w:pPr>
        <w:ind w:firstLine="720"/>
        <w:rPr>
          <w:sz w:val="22"/>
        </w:rPr>
      </w:pPr>
      <w:proofErr w:type="spellStart"/>
      <w:r w:rsidRPr="00DD2DA7">
        <w:rPr>
          <w:sz w:val="22"/>
        </w:rPr>
        <w:t>Anisa</w:t>
      </w:r>
      <w:proofErr w:type="spellEnd"/>
      <w:r w:rsidRPr="00DD2DA7">
        <w:rPr>
          <w:sz w:val="22"/>
        </w:rPr>
        <w:t xml:space="preserve"> is someone who accomplishes what she puts her mind to. When she decides to focus on the task at hand she is nearly almost always successful. An example of this focus was apparent during the everyday family elective time when </w:t>
      </w:r>
      <w:proofErr w:type="spellStart"/>
      <w:r w:rsidRPr="00DD2DA7">
        <w:rPr>
          <w:sz w:val="22"/>
        </w:rPr>
        <w:t>Anisa</w:t>
      </w:r>
      <w:proofErr w:type="spellEnd"/>
      <w:r w:rsidRPr="00DD2DA7">
        <w:rPr>
          <w:sz w:val="22"/>
        </w:rPr>
        <w:t xml:space="preserve"> was very successful in solving the daily challenge problems. She had fun figuring out the logic puzzles, too.</w:t>
      </w:r>
    </w:p>
    <w:p w:rsidR="00DD2DA7" w:rsidRPr="00DD2DA7" w:rsidRDefault="00DD2DA7" w:rsidP="00DD2DA7">
      <w:pPr>
        <w:ind w:firstLine="720"/>
        <w:rPr>
          <w:sz w:val="22"/>
        </w:rPr>
      </w:pPr>
      <w:r w:rsidRPr="00DD2DA7">
        <w:rPr>
          <w:sz w:val="22"/>
        </w:rPr>
        <w:t xml:space="preserve">In science </w:t>
      </w:r>
      <w:proofErr w:type="spellStart"/>
      <w:r w:rsidRPr="00DD2DA7">
        <w:rPr>
          <w:sz w:val="22"/>
        </w:rPr>
        <w:t>Anisa</w:t>
      </w:r>
      <w:proofErr w:type="spellEnd"/>
      <w:r w:rsidRPr="00DD2DA7">
        <w:rPr>
          <w:sz w:val="22"/>
        </w:rPr>
        <w:t xml:space="preserve"> did well understanding independent and dependent variables and always enjoyed the more hands-on/artistic projects we did such as diagramming photosynthesis and making 3-D representations of comets during our unit on astronomy. </w:t>
      </w:r>
    </w:p>
    <w:p w:rsidR="00DD2DA7" w:rsidRPr="00DD2DA7" w:rsidRDefault="00DD2DA7" w:rsidP="00DD2DA7">
      <w:pPr>
        <w:ind w:firstLine="720"/>
        <w:rPr>
          <w:sz w:val="22"/>
        </w:rPr>
      </w:pPr>
      <w:r w:rsidRPr="00DD2DA7">
        <w:rPr>
          <w:sz w:val="22"/>
        </w:rPr>
        <w:t xml:space="preserve">The summer’s first test was on photosynthesis and while </w:t>
      </w:r>
      <w:proofErr w:type="spellStart"/>
      <w:r w:rsidRPr="00DD2DA7">
        <w:rPr>
          <w:sz w:val="22"/>
        </w:rPr>
        <w:t>Anisa</w:t>
      </w:r>
      <w:proofErr w:type="spellEnd"/>
      <w:r w:rsidRPr="00DD2DA7">
        <w:rPr>
          <w:sz w:val="22"/>
        </w:rPr>
        <w:t xml:space="preserve"> scored well I felt that with a little extra study time the night </w:t>
      </w:r>
      <w:r w:rsidR="00CE5193">
        <w:rPr>
          <w:sz w:val="22"/>
        </w:rPr>
        <w:t>b</w:t>
      </w:r>
      <w:r w:rsidRPr="00DD2DA7">
        <w:rPr>
          <w:sz w:val="22"/>
        </w:rPr>
        <w:t>efore she could have done even better. One thing that she could concentrate on in the 7</w:t>
      </w:r>
      <w:r w:rsidRPr="00DD2DA7">
        <w:rPr>
          <w:sz w:val="22"/>
          <w:vertAlign w:val="superscript"/>
        </w:rPr>
        <w:t>th</w:t>
      </w:r>
      <w:r w:rsidRPr="00DD2DA7">
        <w:rPr>
          <w:sz w:val="22"/>
        </w:rPr>
        <w:t xml:space="preserve"> grade is to thoroughly go over the test material the night before the test. That extra refresher is often the difference between a good grade and an excellent grade.</w:t>
      </w:r>
    </w:p>
    <w:p w:rsidR="00DD2DA7" w:rsidRPr="00DD2DA7" w:rsidRDefault="00DD2DA7" w:rsidP="00DD2DA7">
      <w:pPr>
        <w:ind w:firstLine="720"/>
        <w:rPr>
          <w:sz w:val="22"/>
        </w:rPr>
      </w:pPr>
      <w:r w:rsidRPr="00DD2DA7">
        <w:rPr>
          <w:sz w:val="22"/>
        </w:rPr>
        <w:t xml:space="preserve">Most of the time </w:t>
      </w:r>
      <w:proofErr w:type="spellStart"/>
      <w:r w:rsidRPr="00DD2DA7">
        <w:rPr>
          <w:sz w:val="22"/>
        </w:rPr>
        <w:t>Anisa</w:t>
      </w:r>
      <w:proofErr w:type="spellEnd"/>
      <w:r w:rsidRPr="00DD2DA7">
        <w:rPr>
          <w:sz w:val="22"/>
        </w:rPr>
        <w:t xml:space="preserve"> was alert and attentive in class and her love of learning shined through like the sun. I suggest that she take the most challenging classes possible in the 7</w:t>
      </w:r>
      <w:r w:rsidRPr="00DD2DA7">
        <w:rPr>
          <w:sz w:val="22"/>
          <w:vertAlign w:val="superscript"/>
        </w:rPr>
        <w:t>th</w:t>
      </w:r>
      <w:r w:rsidRPr="00DD2DA7">
        <w:rPr>
          <w:sz w:val="22"/>
        </w:rPr>
        <w:t xml:space="preserve"> grade because she is surely capable of success. I have nothing but extremely high hopes and expectations for </w:t>
      </w:r>
      <w:proofErr w:type="spellStart"/>
      <w:r w:rsidRPr="00DD2DA7">
        <w:rPr>
          <w:sz w:val="22"/>
        </w:rPr>
        <w:t>Anisa’s</w:t>
      </w:r>
      <w:proofErr w:type="spellEnd"/>
      <w:r w:rsidRPr="00DD2DA7">
        <w:rPr>
          <w:sz w:val="22"/>
        </w:rPr>
        <w:t xml:space="preserve"> academic future.</w:t>
      </w:r>
    </w:p>
    <w:p w:rsidR="00DD2DA7" w:rsidRPr="00DD2DA7" w:rsidRDefault="00DD2DA7" w:rsidP="00DD2DA7">
      <w:pPr>
        <w:rPr>
          <w:sz w:val="22"/>
        </w:rPr>
      </w:pPr>
      <w:r w:rsidRPr="00DD2DA7">
        <w:rPr>
          <w:b/>
          <w:sz w:val="22"/>
        </w:rPr>
        <w:t>Behavior and Attitude</w:t>
      </w:r>
      <w:r w:rsidRPr="00DD2DA7">
        <w:rPr>
          <w:sz w:val="22"/>
        </w:rPr>
        <w:t xml:space="preserve">: </w:t>
      </w:r>
    </w:p>
    <w:p w:rsidR="004E0CE8" w:rsidRPr="00CE5193" w:rsidRDefault="00CE5193">
      <w:pPr>
        <w:rPr>
          <w:sz w:val="22"/>
        </w:rPr>
      </w:pPr>
      <w:r>
        <w:tab/>
      </w:r>
      <w:proofErr w:type="spellStart"/>
      <w:r w:rsidRPr="00CE5193">
        <w:rPr>
          <w:sz w:val="22"/>
        </w:rPr>
        <w:t>Anisa</w:t>
      </w:r>
      <w:proofErr w:type="spellEnd"/>
      <w:r w:rsidRPr="00CE5193">
        <w:rPr>
          <w:sz w:val="22"/>
        </w:rPr>
        <w:t xml:space="preserve"> </w:t>
      </w:r>
      <w:r>
        <w:rPr>
          <w:sz w:val="22"/>
        </w:rPr>
        <w:t xml:space="preserve">is a very social girl who </w:t>
      </w:r>
      <w:r w:rsidR="00F92634">
        <w:rPr>
          <w:sz w:val="22"/>
        </w:rPr>
        <w:t xml:space="preserve">has fun dancing and hanging out with her friends. For </w:t>
      </w:r>
      <w:proofErr w:type="spellStart"/>
      <w:r w:rsidR="00F92634">
        <w:rPr>
          <w:sz w:val="22"/>
        </w:rPr>
        <w:t>Anisa</w:t>
      </w:r>
      <w:proofErr w:type="spellEnd"/>
      <w:r w:rsidR="00F92634">
        <w:rPr>
          <w:sz w:val="22"/>
        </w:rPr>
        <w:t xml:space="preserve"> to be successful in the classroom she needs </w:t>
      </w:r>
    </w:p>
    <w:sectPr w:rsidR="004E0CE8" w:rsidRPr="00CE5193" w:rsidSect="00A4710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7105"/>
    <w:rsid w:val="00A47105"/>
    <w:rsid w:val="00B81DCE"/>
    <w:rsid w:val="00CE5193"/>
    <w:rsid w:val="00DD2DA7"/>
    <w:rsid w:val="00F9263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15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490</Words>
  <Characters>2794</Characters>
  <Application>Microsoft Macintosh Word</Application>
  <DocSecurity>0</DocSecurity>
  <Lines>23</Lines>
  <Paragraphs>5</Paragraphs>
  <ScaleCrop>false</ScaleCrop>
  <Company>UC Berkeley</Company>
  <LinksUpToDate>false</LinksUpToDate>
  <CharactersWithSpaces>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4</cp:revision>
  <dcterms:created xsi:type="dcterms:W3CDTF">2010-07-31T04:03:00Z</dcterms:created>
  <dcterms:modified xsi:type="dcterms:W3CDTF">2010-08-08T16:58:00Z</dcterms:modified>
</cp:coreProperties>
</file>